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861F7A" w:rsidRDefault="00861F7A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>размещения</w:t>
      </w:r>
      <w:r w:rsidR="00D40717">
        <w:rPr>
          <w:rFonts w:ascii="Times New Roman" w:hAnsi="Times New Roman" w:cs="Times New Roman"/>
          <w:sz w:val="28"/>
          <w:szCs w:val="28"/>
        </w:rPr>
        <w:t xml:space="preserve"> </w:t>
      </w:r>
      <w:r w:rsidR="00F94B53">
        <w:rPr>
          <w:rFonts w:ascii="Times New Roman" w:hAnsi="Times New Roman" w:cs="Times New Roman"/>
          <w:sz w:val="28"/>
          <w:szCs w:val="28"/>
        </w:rPr>
        <w:t>объекта:</w:t>
      </w:r>
      <w:r w:rsidR="000E1E9D">
        <w:rPr>
          <w:rFonts w:ascii="Times New Roman" w:hAnsi="Times New Roman" w:cs="Times New Roman"/>
          <w:sz w:val="28"/>
          <w:szCs w:val="28"/>
        </w:rPr>
        <w:t xml:space="preserve"> ВЛ-</w:t>
      </w:r>
      <w:r w:rsidR="00F94B53">
        <w:rPr>
          <w:rFonts w:ascii="Times New Roman" w:hAnsi="Times New Roman" w:cs="Times New Roman"/>
          <w:sz w:val="28"/>
          <w:szCs w:val="28"/>
        </w:rPr>
        <w:t>6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0E1E9D">
        <w:rPr>
          <w:rFonts w:ascii="Times New Roman" w:hAnsi="Times New Roman" w:cs="Times New Roman"/>
          <w:sz w:val="28"/>
          <w:szCs w:val="28"/>
        </w:rPr>
        <w:t>110/</w:t>
      </w:r>
      <w:r w:rsidR="00F94B53">
        <w:rPr>
          <w:rFonts w:ascii="Times New Roman" w:hAnsi="Times New Roman" w:cs="Times New Roman"/>
          <w:sz w:val="28"/>
          <w:szCs w:val="28"/>
        </w:rPr>
        <w:t>6</w:t>
      </w:r>
      <w:r w:rsidR="00D40717">
        <w:rPr>
          <w:rFonts w:ascii="Times New Roman" w:hAnsi="Times New Roman" w:cs="Times New Roman"/>
          <w:sz w:val="28"/>
          <w:szCs w:val="28"/>
        </w:rPr>
        <w:t xml:space="preserve"> кВ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A11A7D">
        <w:rPr>
          <w:rFonts w:ascii="Times New Roman" w:hAnsi="Times New Roman" w:cs="Times New Roman"/>
          <w:sz w:val="28"/>
          <w:szCs w:val="28"/>
        </w:rPr>
        <w:t>Звездная</w:t>
      </w:r>
      <w:r w:rsidR="00F94B53">
        <w:rPr>
          <w:rFonts w:ascii="Times New Roman" w:hAnsi="Times New Roman" w:cs="Times New Roman"/>
          <w:sz w:val="28"/>
          <w:szCs w:val="28"/>
        </w:rPr>
        <w:t xml:space="preserve"> Ф-6-</w:t>
      </w:r>
      <w:r w:rsidR="00A11A7D">
        <w:rPr>
          <w:rFonts w:ascii="Times New Roman" w:hAnsi="Times New Roman" w:cs="Times New Roman"/>
          <w:sz w:val="28"/>
          <w:szCs w:val="28"/>
        </w:rPr>
        <w:t>26</w:t>
      </w:r>
      <w:r w:rsidR="00F94B53">
        <w:rPr>
          <w:rFonts w:ascii="Times New Roman" w:hAnsi="Times New Roman" w:cs="Times New Roman"/>
          <w:sz w:val="28"/>
          <w:szCs w:val="28"/>
        </w:rPr>
        <w:t>-</w:t>
      </w:r>
      <w:r w:rsidR="00A11A7D">
        <w:rPr>
          <w:rFonts w:ascii="Times New Roman" w:hAnsi="Times New Roman" w:cs="Times New Roman"/>
          <w:sz w:val="28"/>
          <w:szCs w:val="28"/>
        </w:rPr>
        <w:t>ЖК</w:t>
      </w:r>
      <w:r w:rsidR="00F94B53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 xml:space="preserve">земель, государственная собственность на которые не разграничена, площадью </w:t>
      </w:r>
      <w:r w:rsidR="00A11A7D">
        <w:rPr>
          <w:rFonts w:ascii="Times New Roman" w:hAnsi="Times New Roman" w:cs="Times New Roman"/>
          <w:sz w:val="28"/>
          <w:szCs w:val="28"/>
        </w:rPr>
        <w:t xml:space="preserve">            99,92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11A7D">
        <w:rPr>
          <w:rFonts w:ascii="Times New Roman" w:hAnsi="Times New Roman" w:cs="Times New Roman"/>
          <w:sz w:val="28"/>
          <w:szCs w:val="28"/>
        </w:rPr>
        <w:t>0301010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A11A7D">
        <w:rPr>
          <w:rFonts w:ascii="Times New Roman" w:hAnsi="Times New Roman" w:cs="Times New Roman"/>
          <w:sz w:val="28"/>
          <w:szCs w:val="28"/>
        </w:rPr>
        <w:t>5</w:t>
      </w:r>
      <w:r w:rsidR="00C50DA1">
        <w:rPr>
          <w:rFonts w:ascii="Times New Roman" w:hAnsi="Times New Roman" w:cs="Times New Roman"/>
          <w:sz w:val="28"/>
          <w:szCs w:val="28"/>
        </w:rPr>
        <w:t>2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C50DA1">
        <w:rPr>
          <w:rFonts w:ascii="Times New Roman" w:hAnsi="Times New Roman" w:cs="Times New Roman"/>
          <w:sz w:val="28"/>
          <w:szCs w:val="28"/>
        </w:rPr>
        <w:t>0,09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муниципальный район, Звездное сельское поселение, СНТ Энергетик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>м разрешенного использования –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>ведени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50D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C50DA1">
        <w:rPr>
          <w:rFonts w:ascii="Times New Roman" w:hAnsi="Times New Roman" w:cs="Times New Roman"/>
          <w:sz w:val="28"/>
          <w:szCs w:val="28"/>
        </w:rPr>
        <w:t>03</w:t>
      </w:r>
      <w:r w:rsidR="00A11A7D">
        <w:rPr>
          <w:rFonts w:ascii="Times New Roman" w:hAnsi="Times New Roman" w:cs="Times New Roman"/>
          <w:sz w:val="28"/>
          <w:szCs w:val="28"/>
        </w:rPr>
        <w:t>01010</w:t>
      </w:r>
      <w:r>
        <w:rPr>
          <w:rFonts w:ascii="Times New Roman" w:hAnsi="Times New Roman" w:cs="Times New Roman"/>
          <w:sz w:val="28"/>
          <w:szCs w:val="28"/>
        </w:rPr>
        <w:t>:</w:t>
      </w:r>
      <w:r w:rsidR="00A11A7D">
        <w:rPr>
          <w:rFonts w:ascii="Times New Roman" w:hAnsi="Times New Roman" w:cs="Times New Roman"/>
          <w:sz w:val="28"/>
          <w:szCs w:val="28"/>
        </w:rPr>
        <w:t>22</w:t>
      </w:r>
      <w:r w:rsidR="0034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площадью 0,</w:t>
      </w:r>
      <w:r w:rsidR="00341C12">
        <w:rPr>
          <w:rFonts w:ascii="Times New Roman" w:hAnsi="Times New Roman" w:cs="Times New Roman"/>
          <w:sz w:val="28"/>
          <w:szCs w:val="28"/>
        </w:rPr>
        <w:t>0</w:t>
      </w:r>
      <w:r w:rsidR="00C50DA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Кемеров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>ская обл, р-н Кемеровский, снт «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Денисовский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, участок 196 в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50DA1">
        <w:rPr>
          <w:rFonts w:ascii="Times New Roman" w:hAnsi="Times New Roman" w:cs="Times New Roman"/>
          <w:sz w:val="28"/>
          <w:szCs w:val="28"/>
        </w:rPr>
        <w:t xml:space="preserve">для </w:t>
      </w:r>
      <w:r w:rsidR="00A11A7D">
        <w:rPr>
          <w:rFonts w:ascii="Times New Roman" w:hAnsi="Times New Roman" w:cs="Times New Roman"/>
          <w:sz w:val="28"/>
          <w:szCs w:val="28"/>
        </w:rPr>
        <w:t>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11A7D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A11A7D">
        <w:rPr>
          <w:rFonts w:ascii="Times New Roman" w:hAnsi="Times New Roman" w:cs="Times New Roman"/>
          <w:sz w:val="28"/>
          <w:szCs w:val="28"/>
        </w:rPr>
        <w:t>1152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50DA1">
        <w:rPr>
          <w:rFonts w:ascii="Times New Roman" w:hAnsi="Times New Roman" w:cs="Times New Roman"/>
          <w:sz w:val="28"/>
          <w:szCs w:val="28"/>
        </w:rPr>
        <w:t>1,</w:t>
      </w:r>
      <w:r w:rsidR="00A11A7D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район, Кемеровское лесничество, Мазуровское участковое лесничество, урочище Кемеровское, кварталы 245, 246, 247, 248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заготовка древесины; заготовка живицы; заготовка и сбор недревесных лесных ресурсов; заготовка пищевых лесных ресурсов и сбор лекарственных растений; осуществление видов деятельности в сфере охотничьего хозяйства; ведение сельского хозяйства; осуществление научно-исследовательской деятельности, образовательной деятельности; осуществление рекреационной деятельности; создание лесных плантаций и их эксплуатация; выращивание лесных плодовых, ягодных, декоративных растений, лекарственных растений; выращивание посадочного материала лесных растений (саженцев, сеянцев); выполнение работ по геологическому изучению недр, разработка месторождений полезных ископаемых; строительство и эксплуатация водохранилищ и иных искусственных водных объектов, а также гидротехнических сооружений и специализированных портов; строительство, реконструкция, эксплуатация линейных объектов; переработка древесины и иных лесных ресурсов; осуществление религиозной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11A7D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11A7D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C50DA1">
        <w:rPr>
          <w:rFonts w:ascii="Times New Roman" w:hAnsi="Times New Roman" w:cs="Times New Roman"/>
          <w:sz w:val="28"/>
          <w:szCs w:val="28"/>
        </w:rPr>
        <w:t>2</w:t>
      </w:r>
      <w:r w:rsidR="00A11A7D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C50DA1">
        <w:rPr>
          <w:rFonts w:ascii="Times New Roman" w:hAnsi="Times New Roman" w:cs="Times New Roman"/>
          <w:sz w:val="28"/>
          <w:szCs w:val="28"/>
        </w:rPr>
        <w:t>0,</w:t>
      </w:r>
      <w:r w:rsidR="00A11A7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обл. Кемеровская, Юго-западная часть Кемеровского кадастрового района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 xml:space="preserve">под автомобильной дорогой общего пользования регионального или межмуниципального значения Новосибирск - Ленинск-Кузнецкий - Кемерово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Юрга</w:t>
      </w:r>
      <w:r w:rsidR="00C92323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11A7D" w:rsidRPr="00A11A7D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1F7A" w:rsidRDefault="00E40782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11A7D">
        <w:rPr>
          <w:rFonts w:ascii="Times New Roman" w:hAnsi="Times New Roman" w:cs="Times New Roman"/>
          <w:sz w:val="28"/>
          <w:szCs w:val="28"/>
        </w:rPr>
        <w:t>0301010</w:t>
      </w:r>
      <w:r>
        <w:rPr>
          <w:rFonts w:ascii="Times New Roman" w:hAnsi="Times New Roman" w:cs="Times New Roman"/>
          <w:sz w:val="28"/>
          <w:szCs w:val="28"/>
        </w:rPr>
        <w:t>:</w:t>
      </w:r>
      <w:r w:rsidR="00C50DA1">
        <w:rPr>
          <w:rFonts w:ascii="Times New Roman" w:hAnsi="Times New Roman" w:cs="Times New Roman"/>
          <w:sz w:val="28"/>
          <w:szCs w:val="28"/>
        </w:rPr>
        <w:t>1</w:t>
      </w:r>
      <w:r w:rsidR="00A11A7D">
        <w:rPr>
          <w:rFonts w:ascii="Times New Roman" w:hAnsi="Times New Roman" w:cs="Times New Roman"/>
          <w:sz w:val="28"/>
          <w:szCs w:val="28"/>
        </w:rPr>
        <w:t>, входящий в состав единого землепользования земельного участка с кадастровым номером 42:04:0000000:104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11A7D">
        <w:rPr>
          <w:rFonts w:ascii="Times New Roman" w:hAnsi="Times New Roman" w:cs="Times New Roman"/>
          <w:sz w:val="28"/>
          <w:szCs w:val="28"/>
        </w:rPr>
        <w:t>6,75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лесное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лесного фонда</w:t>
      </w:r>
      <w:r w:rsidR="00861F7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339C" w:rsidRDefault="00A4339C" w:rsidP="00A4339C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42:04:0301010:21, входящий в состав единого землепользования земельного участка с кадастровым номером 42:04:0000000:104 площадью 1,67 кв.м, расположенного по адресу: </w:t>
      </w:r>
      <w:r w:rsidRPr="00A4339C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Пригородный лесхоз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лесное хозяйство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лесного фонда;</w:t>
      </w:r>
    </w:p>
    <w:p w:rsidR="00861F7A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A4339C">
        <w:rPr>
          <w:rFonts w:ascii="Times New Roman" w:hAnsi="Times New Roman" w:cs="Times New Roman"/>
          <w:sz w:val="28"/>
          <w:szCs w:val="28"/>
        </w:rPr>
        <w:t>0000000</w:t>
      </w:r>
      <w:r>
        <w:rPr>
          <w:rFonts w:ascii="Times New Roman" w:hAnsi="Times New Roman" w:cs="Times New Roman"/>
          <w:sz w:val="28"/>
          <w:szCs w:val="28"/>
        </w:rPr>
        <w:t>:</w:t>
      </w:r>
      <w:r w:rsidR="00A4339C">
        <w:rPr>
          <w:rFonts w:ascii="Times New Roman" w:hAnsi="Times New Roman" w:cs="Times New Roman"/>
          <w:sz w:val="28"/>
          <w:szCs w:val="28"/>
        </w:rPr>
        <w:t>1465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4339C">
        <w:rPr>
          <w:rFonts w:ascii="Times New Roman" w:hAnsi="Times New Roman" w:cs="Times New Roman"/>
          <w:sz w:val="28"/>
          <w:szCs w:val="28"/>
        </w:rPr>
        <w:t>20,70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в границах ГСП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Звездный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 xml:space="preserve"> (ДФГУП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Звездное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) (участок фонда перераспределения)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339C">
        <w:rPr>
          <w:rFonts w:ascii="Times New Roman" w:hAnsi="Times New Roman" w:cs="Times New Roman"/>
          <w:sz w:val="28"/>
          <w:szCs w:val="28"/>
        </w:rPr>
        <w:t>для сельскохозяйственного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61F7A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A4339C">
        <w:rPr>
          <w:rFonts w:ascii="Times New Roman" w:hAnsi="Times New Roman" w:cs="Times New Roman"/>
          <w:sz w:val="28"/>
          <w:szCs w:val="28"/>
        </w:rPr>
        <w:t>04001:56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садоводческое некоммерческое товарищество </w:t>
      </w:r>
      <w:r w:rsidR="004B176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 w:rsidR="004B176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, аллея 1, участок 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61F7A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</w:t>
      </w:r>
      <w:r w:rsidR="00A4339C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001:</w:t>
      </w:r>
      <w:r w:rsidR="00A4339C">
        <w:rPr>
          <w:rFonts w:ascii="Times New Roman" w:hAnsi="Times New Roman" w:cs="Times New Roman"/>
          <w:sz w:val="28"/>
          <w:szCs w:val="28"/>
        </w:rPr>
        <w:t>487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СНТ </w:t>
      </w:r>
      <w:r w:rsidR="004B176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 w:rsidR="004B176D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A4339C" w:rsidRPr="00A4339C">
        <w:rPr>
          <w:rFonts w:ascii="Times New Roman" w:hAnsi="Times New Roman" w:cs="Times New Roman"/>
          <w:color w:val="000000"/>
          <w:sz w:val="28"/>
          <w:szCs w:val="28"/>
        </w:rPr>
        <w:t>, аллея 1, участок № 14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="00A4339C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339C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B176D" w:rsidRDefault="00861F7A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4B176D">
        <w:rPr>
          <w:rFonts w:ascii="Times New Roman" w:hAnsi="Times New Roman" w:cs="Times New Roman"/>
          <w:sz w:val="28"/>
          <w:szCs w:val="28"/>
        </w:rPr>
        <w:t>0304001:76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4B176D">
        <w:rPr>
          <w:rFonts w:ascii="Times New Roman" w:hAnsi="Times New Roman" w:cs="Times New Roman"/>
          <w:sz w:val="28"/>
          <w:szCs w:val="28"/>
        </w:rPr>
        <w:t>0,48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4B176D" w:rsidRPr="004B176D">
        <w:rPr>
          <w:rFonts w:ascii="Times New Roman" w:hAnsi="Times New Roman" w:cs="Times New Roman"/>
          <w:color w:val="000000"/>
          <w:sz w:val="28"/>
          <w:szCs w:val="28"/>
        </w:rPr>
        <w:t>обл. Кемеровская, Ке</w:t>
      </w:r>
      <w:r w:rsidR="004B176D">
        <w:rPr>
          <w:rFonts w:ascii="Times New Roman" w:hAnsi="Times New Roman" w:cs="Times New Roman"/>
          <w:color w:val="000000"/>
          <w:sz w:val="28"/>
          <w:szCs w:val="28"/>
        </w:rPr>
        <w:t>меровский р-н, сдт «Энергетик»</w:t>
      </w:r>
      <w:r w:rsidR="004B176D" w:rsidRPr="004B176D">
        <w:rPr>
          <w:rFonts w:ascii="Times New Roman" w:hAnsi="Times New Roman" w:cs="Times New Roman"/>
          <w:color w:val="000000"/>
          <w:sz w:val="28"/>
          <w:szCs w:val="28"/>
        </w:rPr>
        <w:t xml:space="preserve"> (АООТСЭС, Кузбассэнерго), участок 1-22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4B176D"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 w:rsidR="004B176D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4B176D"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4B176D" w:rsidRDefault="004B176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42:04:0304001:72 площадью 0,09 кв.м, расположенного по адресу: 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сдт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 xml:space="preserve"> (АООТСЭС, Кузбассэнерго), участок 1-18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4B176D" w:rsidRDefault="004B176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42:04:0304001:26 площадью 0,18 кв.м, расположенного по адресу: 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сдт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 xml:space="preserve"> (АООТСЭС, Кузбассэнерго),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алл. 1,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 xml:space="preserve"> участок </w:t>
      </w: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933BFD" w:rsidRDefault="004B176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42:04:0304001:89 площадью 0,09 кв.м, расположенного по адресу: 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</w:t>
      </w:r>
      <w:r>
        <w:rPr>
          <w:rFonts w:ascii="Times New Roman" w:hAnsi="Times New Roman" w:cs="Times New Roman"/>
          <w:color w:val="000000"/>
          <w:sz w:val="28"/>
          <w:szCs w:val="28"/>
        </w:rPr>
        <w:t>р-н Кемеровский, снт «Энергетик»</w:t>
      </w:r>
      <w:r w:rsidRPr="004B176D">
        <w:rPr>
          <w:rFonts w:ascii="Times New Roman" w:hAnsi="Times New Roman" w:cs="Times New Roman"/>
          <w:color w:val="000000"/>
          <w:sz w:val="28"/>
          <w:szCs w:val="28"/>
        </w:rPr>
        <w:t>, участок 1-45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933BFD" w:rsidRDefault="00933BFD" w:rsidP="00497EC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42:04:0304001:138 площадью 0,60 кв.м, расположенного по адресу: </w:t>
      </w:r>
      <w:r w:rsidRPr="00933BF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СНТ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33BFD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33BFD">
        <w:rPr>
          <w:rFonts w:ascii="Times New Roman" w:hAnsi="Times New Roman" w:cs="Times New Roman"/>
          <w:color w:val="000000"/>
          <w:sz w:val="28"/>
          <w:szCs w:val="28"/>
        </w:rPr>
        <w:t>, участок 2-56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8D0E6B" w:rsidRDefault="00933BFD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42:04:0304001:143 площадью 0,09 кв.м, расположенного по адресу: </w:t>
      </w:r>
      <w:r w:rsidRPr="00933BFD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сдт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933BFD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933BFD">
        <w:rPr>
          <w:rFonts w:ascii="Times New Roman" w:hAnsi="Times New Roman" w:cs="Times New Roman"/>
          <w:color w:val="000000"/>
          <w:sz w:val="28"/>
          <w:szCs w:val="28"/>
        </w:rPr>
        <w:t xml:space="preserve"> (АООТСЭС, Кузбассэнерго), участок 2-65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747E4" w:rsidRDefault="008D0E6B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42:04:0304001:195 площадью 0,02 кв.м, расположенного по адресу: </w:t>
      </w:r>
      <w:r w:rsidR="00E747E4" w:rsidRPr="00E747E4">
        <w:rPr>
          <w:rFonts w:ascii="Times New Roman" w:hAnsi="Times New Roman" w:cs="Times New Roman"/>
          <w:color w:val="000000"/>
          <w:sz w:val="28"/>
          <w:szCs w:val="28"/>
        </w:rPr>
        <w:t>Кемеров</w:t>
      </w:r>
      <w:r w:rsidR="00E747E4">
        <w:rPr>
          <w:rFonts w:ascii="Times New Roman" w:hAnsi="Times New Roman" w:cs="Times New Roman"/>
          <w:color w:val="000000"/>
          <w:sz w:val="28"/>
          <w:szCs w:val="28"/>
        </w:rPr>
        <w:t>ская обл, р-н Кемеровский, сдт «</w:t>
      </w:r>
      <w:r w:rsidR="00E747E4" w:rsidRPr="00E747E4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 w:rsidR="00E747E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47E4" w:rsidRPr="00E747E4">
        <w:rPr>
          <w:rFonts w:ascii="Times New Roman" w:hAnsi="Times New Roman" w:cs="Times New Roman"/>
          <w:color w:val="000000"/>
          <w:sz w:val="28"/>
          <w:szCs w:val="28"/>
        </w:rPr>
        <w:t xml:space="preserve"> (АООТСЭС, Кузбассэнерго), участок 4-20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747E4" w:rsidRDefault="00E747E4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42:04:0304001:369 площадью 0,09 кв.м, расположенного по адресу: </w:t>
      </w:r>
      <w:r w:rsidRPr="00E747E4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</w:t>
      </w:r>
      <w:r>
        <w:rPr>
          <w:rFonts w:ascii="Times New Roman" w:hAnsi="Times New Roman" w:cs="Times New Roman"/>
          <w:color w:val="000000"/>
          <w:sz w:val="28"/>
          <w:szCs w:val="28"/>
        </w:rPr>
        <w:t>й, садоводческое товарищество «</w:t>
      </w:r>
      <w:r w:rsidRPr="00E747E4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747E4">
        <w:rPr>
          <w:rFonts w:ascii="Times New Roman" w:hAnsi="Times New Roman" w:cs="Times New Roman"/>
          <w:color w:val="000000"/>
          <w:sz w:val="28"/>
          <w:szCs w:val="28"/>
        </w:rPr>
        <w:t>, аллея 8, участок №2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747E4" w:rsidRDefault="00E747E4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42:04:0304001:606 площадью 0,09 кв.м, расположенного по адресу: </w:t>
      </w:r>
      <w:r w:rsidRPr="00E747E4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Федерация, Кемеровская область, Кемеровский район, д. Денисо</w:t>
      </w:r>
      <w:r>
        <w:rPr>
          <w:rFonts w:ascii="Times New Roman" w:hAnsi="Times New Roman" w:cs="Times New Roman"/>
          <w:color w:val="000000"/>
          <w:sz w:val="28"/>
          <w:szCs w:val="28"/>
        </w:rPr>
        <w:t>во, садоводческое товарищество «</w:t>
      </w:r>
      <w:r w:rsidRPr="00E747E4">
        <w:rPr>
          <w:rFonts w:ascii="Times New Roman" w:hAnsi="Times New Roman" w:cs="Times New Roman"/>
          <w:color w:val="000000"/>
          <w:sz w:val="28"/>
          <w:szCs w:val="28"/>
        </w:rPr>
        <w:t>Энергетик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E747E4" w:rsidRDefault="00E747E4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</w:t>
      </w:r>
      <w:r w:rsidR="00BD15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:440 площадью 0,09 кв.м, расположенного по адресу: </w:t>
      </w:r>
      <w:r w:rsidR="00BD15D5" w:rsidRPr="00BD15D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Звездное сельское поселение, садоводческое некоммерческое товарищество </w:t>
      </w:r>
      <w:r w:rsidR="00BD15D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D15D5" w:rsidRPr="00BD15D5">
        <w:rPr>
          <w:rFonts w:ascii="Times New Roman" w:hAnsi="Times New Roman" w:cs="Times New Roman"/>
          <w:color w:val="000000"/>
          <w:sz w:val="28"/>
          <w:szCs w:val="28"/>
        </w:rPr>
        <w:t>Денисовский</w:t>
      </w:r>
      <w:r w:rsidR="00BD15D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BD15D5" w:rsidRPr="00BD15D5">
        <w:rPr>
          <w:rFonts w:ascii="Times New Roman" w:hAnsi="Times New Roman" w:cs="Times New Roman"/>
          <w:color w:val="000000"/>
          <w:sz w:val="28"/>
          <w:szCs w:val="28"/>
        </w:rPr>
        <w:t>, участок № 516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747E4" w:rsidRDefault="00E747E4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</w:t>
      </w:r>
      <w:r w:rsidR="00BD15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:105 площадью 0,09 кв.м, расположенного по адресу: </w:t>
      </w:r>
      <w:r w:rsidR="00BD15D5"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</w:t>
      </w:r>
      <w:r w:rsid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вская обл, р-н Кемеровский снт «</w:t>
      </w:r>
      <w:r w:rsidR="00BD15D5"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D15D5"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499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D15D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BD15D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42:04:0304002:392 площадью 0,09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р-н Кемеровский, Звездное сельское поселение, Садоводческ</w:t>
      </w:r>
      <w:r>
        <w:rPr>
          <w:rFonts w:ascii="Times New Roman" w:hAnsi="Times New Roman" w:cs="Times New Roman"/>
          <w:color w:val="000000"/>
          <w:sz w:val="28"/>
          <w:szCs w:val="28"/>
        </w:rPr>
        <w:t>ое некоммерческое товарищество «</w:t>
      </w:r>
      <w:r w:rsidRPr="00BD15D5">
        <w:rPr>
          <w:rFonts w:ascii="Times New Roman" w:hAnsi="Times New Roman" w:cs="Times New Roman"/>
          <w:color w:val="000000"/>
          <w:sz w:val="28"/>
          <w:szCs w:val="28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BD15D5">
        <w:rPr>
          <w:rFonts w:ascii="Times New Roman" w:hAnsi="Times New Roman" w:cs="Times New Roman"/>
          <w:color w:val="000000"/>
          <w:sz w:val="28"/>
          <w:szCs w:val="28"/>
        </w:rPr>
        <w:t>, участок № 488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BD15D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42:04:0304002:317 площадью 0,84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</w:rPr>
        <w:t>Кемеровская обл, Кемеровский р-н, садоводческое некомме</w:t>
      </w:r>
      <w:r>
        <w:rPr>
          <w:rFonts w:ascii="Times New Roman" w:hAnsi="Times New Roman" w:cs="Times New Roman"/>
          <w:color w:val="000000"/>
          <w:sz w:val="28"/>
          <w:szCs w:val="28"/>
        </w:rPr>
        <w:t>рческое товарищество «</w:t>
      </w:r>
      <w:r w:rsidRPr="00BD15D5">
        <w:rPr>
          <w:rFonts w:ascii="Times New Roman" w:hAnsi="Times New Roman" w:cs="Times New Roman"/>
          <w:color w:val="000000"/>
          <w:sz w:val="28"/>
          <w:szCs w:val="28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BD15D5">
        <w:rPr>
          <w:rFonts w:ascii="Times New Roman" w:hAnsi="Times New Roman" w:cs="Times New Roman"/>
          <w:color w:val="000000"/>
          <w:sz w:val="28"/>
          <w:szCs w:val="28"/>
        </w:rPr>
        <w:t>, участок 422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BD15D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42:04:0304002:569 площадью 0,09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садоводческ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некоммерческое товарищество «Денисовский»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195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коллективного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Pr="00BD15D5" w:rsidRDefault="00BD15D5" w:rsidP="00BD15D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42:04:0304002:173 площадью 0,09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 Кем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еровская, р-н Кемеровский, СНТ «Денисовский»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203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42:04:0304002:87 площадью 0,09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№209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42:04:0304002:129 площадью 0,09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садоводческое некоммерческое товарищество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участок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216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  <w:r w:rsidRPr="00BD1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42:04:0304002:345 площадью 0,12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район, Садоводческое некоммерческое товарищество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учсток № 457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42:04:0304002:542 площадью 0,09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 муниципальный р-н, Звездное сельское поселение, Садоводческ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некоммерческое товарищество «Денисовский»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494</w:t>
      </w:r>
      <w:r>
        <w:rPr>
          <w:rFonts w:ascii="Times New Roman" w:hAnsi="Times New Roman" w:cs="Times New Roman"/>
          <w:sz w:val="28"/>
          <w:szCs w:val="28"/>
        </w:rPr>
        <w:t xml:space="preserve">, с видом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коллективного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42:04:0304002:161 площадью 0,04 кв.м, расположенного по адресу: 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кая обл., р-н Кемеровский, снт «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D15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433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BE46A5">
        <w:rPr>
          <w:rFonts w:ascii="Times New Roman" w:hAnsi="Times New Roman" w:cs="Times New Roman"/>
          <w:sz w:val="28"/>
          <w:szCs w:val="28"/>
        </w:rPr>
        <w:t>439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Звездное сельское поселение, садоводческое некоммерческое товарищество </w:t>
      </w:r>
      <w:r w:rsid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423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BE46A5">
        <w:rPr>
          <w:rFonts w:ascii="Times New Roman" w:hAnsi="Times New Roman" w:cs="Times New Roman"/>
          <w:sz w:val="28"/>
          <w:szCs w:val="28"/>
        </w:rPr>
        <w:t>707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Звездное сельское поселение, садоводческое некоммерческое товарищество </w:t>
      </w:r>
      <w:r w:rsid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474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BE46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</w:t>
      </w:r>
      <w:r w:rsidR="00BE46A5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D15D5" w:rsidRDefault="00BD15D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BE46A5">
        <w:rPr>
          <w:rFonts w:ascii="Times New Roman" w:hAnsi="Times New Roman" w:cs="Times New Roman"/>
          <w:sz w:val="28"/>
          <w:szCs w:val="28"/>
        </w:rPr>
        <w:t>513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Кемеровский муниципальный р-н, Звездное сельское поселение, садоводческое некоммерческое товарищество </w:t>
      </w:r>
      <w:r w:rsid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BE46A5"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407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BE46A5">
        <w:rPr>
          <w:rFonts w:ascii="Times New Roman" w:hAnsi="Times New Roman" w:cs="Times New Roman"/>
          <w:color w:val="000000"/>
          <w:sz w:val="28"/>
          <w:szCs w:val="28"/>
        </w:rPr>
        <w:t>коллективного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E46A5" w:rsidRDefault="00BE46A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42:04:0304002:29 площадью 0,09 кв.м, расположенного по адресу: </w:t>
      </w:r>
      <w:r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участок 397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E46A5" w:rsidRPr="00BE46A5" w:rsidRDefault="00BE46A5" w:rsidP="00BE46A5">
      <w:pPr>
        <w:spacing w:after="0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42:04:0304002:444 площадью 0,09 кв.м, расположенного по адресу: </w:t>
      </w:r>
      <w:r w:rsidRPr="00BE46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область, р-н Кемеровский, с/п Звездное, садоводческое некоммерческое товарищество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E46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Денисовский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E46A5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участок № 327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коллективного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E46A5" w:rsidRDefault="00BE46A5" w:rsidP="00BE46A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42:04:0304002:296 площадью 0,09 кв.м, расположенного по адресу: </w:t>
      </w:r>
      <w:r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Садоводческое некоммерческое товарищество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BE46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53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E46A5" w:rsidRDefault="00BE46A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F0565C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р-</w:t>
      </w:r>
      <w:r w:rsid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 Кемеровский, д Денисово, снт «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355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</w:t>
      </w:r>
      <w:r w:rsidR="00F0565C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E46A5" w:rsidRDefault="00BE46A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42:04:0304002:</w:t>
      </w:r>
      <w:r w:rsidR="00F0565C">
        <w:rPr>
          <w:rFonts w:ascii="Times New Roman" w:hAnsi="Times New Roman" w:cs="Times New Roman"/>
          <w:sz w:val="28"/>
          <w:szCs w:val="28"/>
        </w:rPr>
        <w:t>552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адресу: 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обл., Кемеровский район, садоводческое некоммерческое</w:t>
      </w:r>
      <w:r w:rsid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товарищество «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F0565C">
        <w:rPr>
          <w:rFonts w:ascii="Times New Roman" w:hAnsi="Times New Roman" w:cs="Times New Roman"/>
          <w:color w:val="000000"/>
          <w:sz w:val="28"/>
          <w:szCs w:val="28"/>
        </w:rPr>
        <w:t>коллективного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BE46A5" w:rsidRDefault="00BE46A5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F0565C">
        <w:rPr>
          <w:rFonts w:ascii="Times New Roman" w:hAnsi="Times New Roman" w:cs="Times New Roman"/>
          <w:sz w:val="28"/>
          <w:szCs w:val="28"/>
        </w:rPr>
        <w:t>435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с/п Звездное, садоводческ</w:t>
      </w:r>
      <w:r w:rsid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некоммерческое товарищество «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F0565C"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459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42:04:0304002:691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Звездное сельское поселение, садоводческое некоммерческое товарищество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437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ведение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42:04:0304002:639 площадью 0,98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р-н Кемеровский, Звездное сельское поселение, Садоводческ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ое некоммерческое товарищество «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435а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коллективного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42:04:0304002:690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район, Звездное сельское поселение, садоводческое некоммерческое товарищество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Денисовский»</w:t>
      </w:r>
      <w:r w:rsidRPr="00F056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351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ведение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8B6D82">
        <w:rPr>
          <w:rFonts w:ascii="Times New Roman" w:hAnsi="Times New Roman" w:cs="Times New Roman"/>
          <w:sz w:val="28"/>
          <w:szCs w:val="28"/>
        </w:rPr>
        <w:t>223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бласть, Кемеровский район, снт «Денисовский»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365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8B6D82">
        <w:rPr>
          <w:rFonts w:ascii="Times New Roman" w:hAnsi="Times New Roman" w:cs="Times New Roman"/>
          <w:sz w:val="28"/>
          <w:szCs w:val="28"/>
        </w:rPr>
        <w:t>367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8B6D82">
        <w:rPr>
          <w:rFonts w:ascii="Times New Roman" w:hAnsi="Times New Roman" w:cs="Times New Roman"/>
          <w:sz w:val="28"/>
          <w:szCs w:val="28"/>
        </w:rPr>
        <w:t>45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Звездное сельское поселение, садоводческое некоммерческое товарищество 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350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</w:t>
      </w:r>
      <w:r w:rsidR="008B6D82">
        <w:rPr>
          <w:rFonts w:ascii="Times New Roman" w:hAnsi="Times New Roman" w:cs="Times New Roman"/>
          <w:sz w:val="28"/>
          <w:szCs w:val="28"/>
        </w:rPr>
        <w:t>астровым номером 42:04:0304002:69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349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42:04:0304002:4</w:t>
      </w:r>
      <w:r w:rsidR="008B6D8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5 площадью 0,</w:t>
      </w:r>
      <w:r w:rsidR="008B6D82">
        <w:rPr>
          <w:rFonts w:ascii="Times New Roman" w:hAnsi="Times New Roman" w:cs="Times New Roman"/>
          <w:sz w:val="28"/>
          <w:szCs w:val="28"/>
        </w:rPr>
        <w:t>52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Звездное сельское поселение, садоводческое некоммерческое товарищество 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«Денисовский»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342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8B6D82">
        <w:rPr>
          <w:rFonts w:ascii="Times New Roman" w:hAnsi="Times New Roman" w:cs="Times New Roman"/>
          <w:color w:val="000000"/>
          <w:sz w:val="28"/>
          <w:szCs w:val="28"/>
        </w:rPr>
        <w:t>коллективного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8B6D82">
        <w:rPr>
          <w:rFonts w:ascii="Times New Roman" w:hAnsi="Times New Roman" w:cs="Times New Roman"/>
          <w:sz w:val="28"/>
          <w:szCs w:val="28"/>
        </w:rPr>
        <w:t>459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Звездное сельское поселение, Садоводческое некоммерческое товарищество 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8B6D82" w:rsidRPr="008B6D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345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8B6D82">
        <w:rPr>
          <w:rFonts w:ascii="Times New Roman" w:hAnsi="Times New Roman" w:cs="Times New Roman"/>
          <w:color w:val="000000"/>
          <w:sz w:val="28"/>
          <w:szCs w:val="28"/>
        </w:rPr>
        <w:t>коллективного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8B6D82">
        <w:rPr>
          <w:rFonts w:ascii="Times New Roman" w:hAnsi="Times New Roman" w:cs="Times New Roman"/>
          <w:sz w:val="28"/>
          <w:szCs w:val="28"/>
        </w:rPr>
        <w:t>746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Кемеровский муниципальный район, Звездное сельское поселение, Садоводческое некоммерческое товарищество </w:t>
      </w:r>
      <w:r w:rsid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345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E56E91">
        <w:rPr>
          <w:rFonts w:ascii="Times New Roman" w:hAnsi="Times New Roman" w:cs="Times New Roman"/>
          <w:color w:val="000000"/>
          <w:sz w:val="28"/>
          <w:szCs w:val="28"/>
        </w:rPr>
        <w:t>колективного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E56E91">
        <w:rPr>
          <w:rFonts w:ascii="Times New Roman" w:hAnsi="Times New Roman" w:cs="Times New Roman"/>
          <w:sz w:val="28"/>
          <w:szCs w:val="28"/>
        </w:rPr>
        <w:t>839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E56E91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область-Кузбасс, Кемеровский муниципальный р-н, с/п Звездное, территория СНТ </w:t>
      </w:r>
      <w:r w:rsid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41а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E56E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</w:t>
      </w:r>
      <w:r w:rsidR="00E56E91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F0565C" w:rsidRDefault="00F0565C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 w:rsidR="00E56E91">
        <w:rPr>
          <w:rFonts w:ascii="Times New Roman" w:hAnsi="Times New Roman" w:cs="Times New Roman"/>
          <w:sz w:val="28"/>
          <w:szCs w:val="28"/>
        </w:rPr>
        <w:t>116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обл, р-н Кемеровский, СНТ </w:t>
      </w:r>
      <w:r w:rsid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 w:rsid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E56E91"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№337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56E91" w:rsidRDefault="00E56E91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>
        <w:rPr>
          <w:rFonts w:ascii="Times New Roman" w:hAnsi="Times New Roman" w:cs="Times New Roman"/>
          <w:sz w:val="28"/>
          <w:szCs w:val="28"/>
        </w:rPr>
        <w:t>343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Кемеровский р-н, Садоводческое некоммерческое товарищество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участок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338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56E91" w:rsidRDefault="00E56E91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обл., р-н Кемеровский, снт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285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56E91" w:rsidRPr="00E56E91" w:rsidRDefault="00E56E91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>
        <w:rPr>
          <w:rFonts w:ascii="Times New Roman" w:hAnsi="Times New Roman" w:cs="Times New Roman"/>
          <w:sz w:val="28"/>
          <w:szCs w:val="28"/>
        </w:rPr>
        <w:t>71, входящий в состав единого землепользования земельного участка с кадастровым номером 42:04:0000000:69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обл, Западная часть Кемеровского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E56E91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полосы отвода автомобильной дороги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Подъезд к д. Денисово, км 0-4,0</w:t>
      </w:r>
      <w:r w:rsidRPr="00E56E91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56E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56E91" w:rsidRDefault="00E56E91" w:rsidP="00933BFD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</w:t>
      </w:r>
      <w:r>
        <w:rPr>
          <w:rFonts w:ascii="Times New Roman" w:hAnsi="Times New Roman" w:cs="Times New Roman"/>
          <w:sz w:val="28"/>
          <w:szCs w:val="28"/>
        </w:rPr>
        <w:t>1008</w:t>
      </w:r>
      <w:r>
        <w:rPr>
          <w:rFonts w:ascii="Times New Roman" w:hAnsi="Times New Roman" w:cs="Times New Roman"/>
          <w:sz w:val="28"/>
          <w:szCs w:val="28"/>
        </w:rPr>
        <w:t>:1</w:t>
      </w:r>
      <w:r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>
        <w:rPr>
          <w:rFonts w:ascii="Times New Roman" w:hAnsi="Times New Roman" w:cs="Times New Roman"/>
          <w:sz w:val="28"/>
          <w:szCs w:val="28"/>
        </w:rPr>
        <w:t>1,00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</w:t>
      </w:r>
      <w:r w:rsidR="00A07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еровская, Кемеровский р-н, сдт «</w:t>
      </w:r>
      <w:r w:rsidR="00A07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Полиграфист»</w:t>
      </w:r>
      <w:r w:rsidRPr="00E56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56E91" w:rsidRPr="00A07C21" w:rsidRDefault="00E56E91" w:rsidP="00A07C21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</w:t>
      </w:r>
      <w:r w:rsidR="00A07C21">
        <w:rPr>
          <w:rFonts w:ascii="Times New Roman" w:hAnsi="Times New Roman" w:cs="Times New Roman"/>
          <w:sz w:val="28"/>
          <w:szCs w:val="28"/>
        </w:rPr>
        <w:t>1008</w:t>
      </w:r>
      <w:r>
        <w:rPr>
          <w:rFonts w:ascii="Times New Roman" w:hAnsi="Times New Roman" w:cs="Times New Roman"/>
          <w:sz w:val="28"/>
          <w:szCs w:val="28"/>
        </w:rPr>
        <w:t>:</w:t>
      </w:r>
      <w:r w:rsidR="00A07C2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площадью 0,09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A07C21" w:rsidRPr="00A07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Кемеровская обл, р-н Кемеровский, сдт </w:t>
      </w:r>
      <w:r w:rsidR="00A07C2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7C21" w:rsidRPr="00A07C2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Полиграфист</w:t>
      </w:r>
      <w:r w:rsidR="00A07C2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7C21" w:rsidRPr="00A07C2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участок 14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ведения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56E91" w:rsidRPr="00A07C21" w:rsidRDefault="00E56E91" w:rsidP="00A07C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</w:t>
      </w:r>
      <w:r w:rsidR="00A07C21">
        <w:rPr>
          <w:rFonts w:ascii="Times New Roman" w:hAnsi="Times New Roman" w:cs="Times New Roman"/>
          <w:sz w:val="28"/>
          <w:szCs w:val="28"/>
        </w:rPr>
        <w:t>1008</w:t>
      </w:r>
      <w:r>
        <w:rPr>
          <w:rFonts w:ascii="Times New Roman" w:hAnsi="Times New Roman" w:cs="Times New Roman"/>
          <w:sz w:val="28"/>
          <w:szCs w:val="28"/>
        </w:rPr>
        <w:t>:1 площадью 0,</w:t>
      </w:r>
      <w:r w:rsidR="00A07C21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="00A07C21" w:rsidRPr="00A07C2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Федерация, Кемеровская область-Кузбасс, Кемеровский муниципальный округ, территория СНТ СН Полиграфист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A07C21">
        <w:rPr>
          <w:rFonts w:ascii="Times New Roman" w:hAnsi="Times New Roman" w:cs="Times New Roman"/>
          <w:color w:val="000000"/>
          <w:sz w:val="28"/>
          <w:szCs w:val="28"/>
        </w:rPr>
        <w:t xml:space="preserve">коллективного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сельскохозяйственного назначения;</w:t>
      </w:r>
    </w:p>
    <w:p w:rsidR="00E56E91" w:rsidRDefault="00E56E91" w:rsidP="00A07C2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</w:t>
      </w:r>
      <w:r w:rsidR="00A07C21">
        <w:rPr>
          <w:rFonts w:ascii="Times New Roman" w:hAnsi="Times New Roman" w:cs="Times New Roman"/>
          <w:sz w:val="28"/>
          <w:szCs w:val="28"/>
        </w:rPr>
        <w:t>1006</w:t>
      </w:r>
      <w:r>
        <w:rPr>
          <w:rFonts w:ascii="Times New Roman" w:hAnsi="Times New Roman" w:cs="Times New Roman"/>
          <w:sz w:val="28"/>
          <w:szCs w:val="28"/>
        </w:rPr>
        <w:t>:</w:t>
      </w:r>
      <w:r w:rsidR="00A07C21">
        <w:rPr>
          <w:rFonts w:ascii="Times New Roman" w:hAnsi="Times New Roman" w:cs="Times New Roman"/>
          <w:sz w:val="28"/>
          <w:szCs w:val="28"/>
        </w:rPr>
        <w:t>71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A07C21">
        <w:rPr>
          <w:rFonts w:ascii="Times New Roman" w:hAnsi="Times New Roman" w:cs="Times New Roman"/>
          <w:sz w:val="28"/>
          <w:szCs w:val="28"/>
        </w:rPr>
        <w:t>63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>:</w:t>
      </w:r>
      <w:r w:rsidR="00A07C21">
        <w:rPr>
          <w:rFonts w:ascii="Times New Roman" w:hAnsi="Times New Roman" w:cs="Times New Roman"/>
          <w:sz w:val="28"/>
          <w:szCs w:val="28"/>
        </w:rPr>
        <w:t xml:space="preserve"> </w:t>
      </w:r>
      <w:r w:rsidR="00A07C21" w:rsidRPr="00A07C21">
        <w:rPr>
          <w:rFonts w:ascii="Times New Roman" w:hAnsi="Times New Roman" w:cs="Times New Roman"/>
          <w:sz w:val="28"/>
          <w:szCs w:val="28"/>
        </w:rPr>
        <w:t>К</w:t>
      </w:r>
      <w:r w:rsidR="00A07C21" w:rsidRPr="00A07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емеровская обл, р-н Кемеровский, д. Денисово, ул. Береговая, поз. 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ведения </w:t>
      </w:r>
      <w:r w:rsidR="00A07C21">
        <w:rPr>
          <w:rFonts w:ascii="Times New Roman" w:hAnsi="Times New Roman" w:cs="Times New Roman"/>
          <w:color w:val="000000"/>
          <w:sz w:val="28"/>
          <w:szCs w:val="28"/>
        </w:rPr>
        <w:t>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07C21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6B4C" w:rsidRPr="00E747E4" w:rsidRDefault="00A07C21" w:rsidP="00E747E4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42:04:0304002:</w:t>
      </w:r>
      <w:r>
        <w:rPr>
          <w:rFonts w:ascii="Times New Roman" w:hAnsi="Times New Roman" w:cs="Times New Roman"/>
          <w:sz w:val="28"/>
          <w:szCs w:val="28"/>
        </w:rPr>
        <w:t>1007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</w:t>
      </w:r>
      <w:r w:rsidRPr="00F0565C">
        <w:rPr>
          <w:rFonts w:ascii="Times New Roman" w:hAnsi="Times New Roman" w:cs="Times New Roman"/>
          <w:sz w:val="28"/>
          <w:szCs w:val="28"/>
        </w:rPr>
        <w:t xml:space="preserve">: </w:t>
      </w:r>
      <w:r w:rsidRPr="00A07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Российская федерация, Кемеровская область-Кузбасс, Кемеровский муниципальный округ, СНТ СН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A07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Денисовский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07C2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участок № 461а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садоводства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>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</w:t>
      </w:r>
      <w:r w:rsidR="0078206B">
        <w:rPr>
          <w:rFonts w:ascii="Times New Roman" w:hAnsi="Times New Roman" w:cs="Times New Roman"/>
          <w:sz w:val="28"/>
          <w:szCs w:val="28"/>
        </w:rPr>
        <w:t>на земельный участок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78206B" w:rsidRDefault="00C72A83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A07C21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6C8C1BA" wp14:editId="2EBCB777">
            <wp:simplePos x="0" y="0"/>
            <wp:positionH relativeFrom="column">
              <wp:posOffset>-670559</wp:posOffset>
            </wp:positionH>
            <wp:positionV relativeFrom="paragraph">
              <wp:posOffset>507365</wp:posOffset>
            </wp:positionV>
            <wp:extent cx="6798310" cy="396294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21" t="18038" r="749" b="9407"/>
                    <a:stretch/>
                  </pic:blipFill>
                  <pic:spPr bwMode="auto">
                    <a:xfrm>
                      <a:off x="0" y="0"/>
                      <a:ext cx="6808189" cy="39687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8206B">
        <w:rPr>
          <w:rFonts w:ascii="Times New Roman" w:hAnsi="Times New Roman" w:cs="Times New Roman"/>
          <w:sz w:val="28"/>
          <w:szCs w:val="28"/>
        </w:rPr>
        <w:t>26.05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7C21" w:rsidRDefault="00A07C21" w:rsidP="00861F7A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F7A" w:rsidRPr="00861F7A" w:rsidRDefault="00861F7A" w:rsidP="00861F7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861F7A" w:rsidRDefault="00861F7A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043C94" w:rsidRDefault="00043C94" w:rsidP="00F603D2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Pr="00043C94" w:rsidRDefault="00043C94" w:rsidP="00043C94">
      <w:pPr>
        <w:rPr>
          <w:sz w:val="28"/>
          <w:szCs w:val="28"/>
        </w:rPr>
      </w:pPr>
    </w:p>
    <w:p w:rsidR="00043C94" w:rsidRDefault="00043C94" w:rsidP="00043C94">
      <w:pPr>
        <w:rPr>
          <w:sz w:val="28"/>
          <w:szCs w:val="28"/>
        </w:rPr>
      </w:pPr>
    </w:p>
    <w:p w:rsidR="003A11DE" w:rsidRPr="00043C94" w:rsidRDefault="003A11DE" w:rsidP="00043C94">
      <w:pPr>
        <w:ind w:firstLine="708"/>
        <w:rPr>
          <w:sz w:val="28"/>
          <w:szCs w:val="28"/>
        </w:rPr>
      </w:pPr>
    </w:p>
    <w:sectPr w:rsidR="003A11DE" w:rsidRPr="00043C94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E7" w:rsidRDefault="00CC6AE7" w:rsidP="00F54F90">
      <w:pPr>
        <w:spacing w:after="0" w:line="240" w:lineRule="auto"/>
      </w:pPr>
      <w:r>
        <w:separator/>
      </w:r>
    </w:p>
  </w:endnote>
  <w:endnote w:type="continuationSeparator" w:id="0">
    <w:p w:rsidR="00CC6AE7" w:rsidRDefault="00CC6AE7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E7" w:rsidRDefault="00CC6AE7" w:rsidP="00F54F90">
      <w:pPr>
        <w:spacing w:after="0" w:line="240" w:lineRule="auto"/>
      </w:pPr>
      <w:r>
        <w:separator/>
      </w:r>
    </w:p>
  </w:footnote>
  <w:footnote w:type="continuationSeparator" w:id="0">
    <w:p w:rsidR="00CC6AE7" w:rsidRDefault="00CC6AE7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62035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C4E79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554FF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176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4683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8206B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61F7A"/>
    <w:rsid w:val="00872416"/>
    <w:rsid w:val="008B6D82"/>
    <w:rsid w:val="008C2571"/>
    <w:rsid w:val="008D09AE"/>
    <w:rsid w:val="008D0E6B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3BFD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07C21"/>
    <w:rsid w:val="00A11A7D"/>
    <w:rsid w:val="00A1616D"/>
    <w:rsid w:val="00A220A5"/>
    <w:rsid w:val="00A23634"/>
    <w:rsid w:val="00A3693A"/>
    <w:rsid w:val="00A4339C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617F"/>
    <w:rsid w:val="00BC4E0F"/>
    <w:rsid w:val="00BD15D5"/>
    <w:rsid w:val="00BD48FA"/>
    <w:rsid w:val="00BE18A9"/>
    <w:rsid w:val="00BE3773"/>
    <w:rsid w:val="00BE46A5"/>
    <w:rsid w:val="00C06465"/>
    <w:rsid w:val="00C106E5"/>
    <w:rsid w:val="00C13190"/>
    <w:rsid w:val="00C17D2A"/>
    <w:rsid w:val="00C20921"/>
    <w:rsid w:val="00C20AB0"/>
    <w:rsid w:val="00C26E9D"/>
    <w:rsid w:val="00C50DA1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C6AE7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0717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56E91"/>
    <w:rsid w:val="00E608D3"/>
    <w:rsid w:val="00E62E50"/>
    <w:rsid w:val="00E645F3"/>
    <w:rsid w:val="00E747E4"/>
    <w:rsid w:val="00E7649C"/>
    <w:rsid w:val="00E80B0D"/>
    <w:rsid w:val="00E87A1C"/>
    <w:rsid w:val="00EB600D"/>
    <w:rsid w:val="00ED546A"/>
    <w:rsid w:val="00EF5163"/>
    <w:rsid w:val="00EF5456"/>
    <w:rsid w:val="00F0016D"/>
    <w:rsid w:val="00F02E35"/>
    <w:rsid w:val="00F04515"/>
    <w:rsid w:val="00F04DF3"/>
    <w:rsid w:val="00F0565C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4B53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F220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E47F49-A5DC-4705-B5D9-DF424B54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2222</TotalTime>
  <Pages>9</Pages>
  <Words>3083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144</cp:revision>
  <cp:lastPrinted>2023-05-05T06:19:00Z</cp:lastPrinted>
  <dcterms:created xsi:type="dcterms:W3CDTF">2019-03-01T06:54:00Z</dcterms:created>
  <dcterms:modified xsi:type="dcterms:W3CDTF">2023-05-05T09:15:00Z</dcterms:modified>
</cp:coreProperties>
</file>